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FB" w:rsidRPr="004C3B63" w:rsidRDefault="00D75B80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 w:rsidRPr="004C3B63">
        <w:rPr>
          <w:b/>
          <w:color w:val="2F5496" w:themeColor="accent5" w:themeShade="BF"/>
          <w:sz w:val="24"/>
          <w:szCs w:val="24"/>
        </w:rPr>
        <w:t>REKRUTACJA DO</w:t>
      </w:r>
      <w:r w:rsidR="007E7BFB" w:rsidRPr="004C3B63">
        <w:rPr>
          <w:b/>
          <w:color w:val="2F5496" w:themeColor="accent5" w:themeShade="BF"/>
          <w:sz w:val="24"/>
          <w:szCs w:val="24"/>
        </w:rPr>
        <w:t xml:space="preserve"> PUBLICZNYCH</w:t>
      </w:r>
      <w:r w:rsidRPr="004C3B63">
        <w:rPr>
          <w:b/>
          <w:color w:val="2F5496" w:themeColor="accent5" w:themeShade="BF"/>
          <w:sz w:val="24"/>
          <w:szCs w:val="24"/>
        </w:rPr>
        <w:t xml:space="preserve"> SZKÓŁ PODSTAWOWYCH</w:t>
      </w:r>
      <w:r w:rsidR="007E7BFB" w:rsidRPr="004C3B63">
        <w:rPr>
          <w:b/>
          <w:color w:val="2F5496" w:themeColor="accent5" w:themeShade="BF"/>
          <w:sz w:val="24"/>
          <w:szCs w:val="24"/>
        </w:rPr>
        <w:t>,</w:t>
      </w:r>
    </w:p>
    <w:p w:rsidR="007E7BFB" w:rsidRPr="004C3B63" w:rsidRDefault="007E7BF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4C3B63">
        <w:rPr>
          <w:b/>
          <w:color w:val="2F5496" w:themeColor="accent5" w:themeShade="BF"/>
          <w:sz w:val="24"/>
          <w:szCs w:val="24"/>
        </w:rPr>
        <w:t>DLA KTÓRYCH ORGANEM PROWADZĄCYM JEST MIASTO ŻYWIEC,</w:t>
      </w:r>
    </w:p>
    <w:p w:rsidR="007E7BFB" w:rsidRPr="004C3B63" w:rsidRDefault="00D575FA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4C3B63">
        <w:rPr>
          <w:b/>
          <w:color w:val="2F5496" w:themeColor="accent5" w:themeShade="BF"/>
          <w:sz w:val="24"/>
          <w:szCs w:val="24"/>
        </w:rPr>
        <w:t>W ROKU SZKOLNYM 2018/2019</w:t>
      </w:r>
      <w:r w:rsidR="007E7BFB" w:rsidRPr="004C3B63">
        <w:rPr>
          <w:b/>
          <w:color w:val="2F5496" w:themeColor="accent5" w:themeShade="BF"/>
          <w:sz w:val="24"/>
          <w:szCs w:val="24"/>
        </w:rPr>
        <w:t>.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KRYTERIA BRANE POD UWAGĘ W POSTĘPOWANIU REKRUTACYJNYM, WYKAZ DOKUMENTÓW NIEZBĘDNYCH DO POTWIERDZENIA TYCH KRYTERIÓW ORAZ LICZBA PUNKTÓW MOŻLIWYCH DO UZYSKANIA </w:t>
      </w:r>
      <w:r w:rsidR="004C3B63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ZA POSZCZEGÓLNE KRYTERIA.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9C4290" w:rsidRDefault="009C4290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>I. Kryteria i liczba punktów dla poszczególnych kryteriów w</w:t>
      </w:r>
      <w:r w:rsidR="00EF3DF4" w:rsidRPr="009C4290">
        <w:rPr>
          <w:b/>
          <w:color w:val="000000"/>
          <w:sz w:val="24"/>
          <w:szCs w:val="24"/>
        </w:rPr>
        <w:t xml:space="preserve"> postępowaniu rekrutacyjnym do klas </w:t>
      </w:r>
      <w:r w:rsidR="00C1605C">
        <w:rPr>
          <w:b/>
          <w:color w:val="000000"/>
          <w:sz w:val="24"/>
          <w:szCs w:val="24"/>
        </w:rPr>
        <w:t>pierwszych publicznych szkół podstawowych</w:t>
      </w:r>
      <w:r w:rsidR="00EF3DF4" w:rsidRPr="009C4290">
        <w:rPr>
          <w:b/>
          <w:color w:val="000000"/>
          <w:sz w:val="24"/>
          <w:szCs w:val="24"/>
        </w:rPr>
        <w:t>, dla których organem prowadzącym jest Miasto Żywiec</w:t>
      </w:r>
      <w:r w:rsidRPr="009C4290">
        <w:rPr>
          <w:b/>
          <w:color w:val="000000"/>
          <w:sz w:val="24"/>
          <w:szCs w:val="24"/>
        </w:rPr>
        <w:t>:</w:t>
      </w:r>
    </w:p>
    <w:p w:rsidR="004C3B63" w:rsidRDefault="004C3B63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>5 pkt,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>– 4 pkt,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>3 pkt</w:t>
      </w:r>
      <w:r w:rsidRPr="00AF4C0C">
        <w:rPr>
          <w:sz w:val="24"/>
          <w:szCs w:val="24"/>
        </w:rPr>
        <w:t xml:space="preserve"> ,</w:t>
      </w:r>
    </w:p>
    <w:p w:rsidR="00AF4C0C" w:rsidRPr="00AF4C0C" w:rsidRDefault="00AF4C0C" w:rsidP="00AF4C0C">
      <w:pPr>
        <w:pStyle w:val="ListParagraph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:rsidR="00AF4C0C" w:rsidRPr="00AF4C0C" w:rsidRDefault="00AF4C0C" w:rsidP="00AF4C0C">
      <w:pPr>
        <w:pStyle w:val="ListParagraph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EF3DF4" w:rsidRDefault="009C4290" w:rsidP="00EF3DF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:rsidR="00AF4C0C" w:rsidRDefault="00AF4C0C" w:rsidP="00AF4C0C">
      <w:pPr>
        <w:spacing w:line="360" w:lineRule="auto"/>
        <w:jc w:val="both"/>
        <w:rPr>
          <w:color w:val="000000"/>
          <w:sz w:val="24"/>
          <w:szCs w:val="24"/>
        </w:rPr>
      </w:pPr>
      <w:r w:rsidRPr="008522F8">
        <w:rPr>
          <w:color w:val="000000"/>
          <w:sz w:val="24"/>
          <w:szCs w:val="24"/>
        </w:rPr>
        <w:t>Ustala się, iż dokumentami potwierdzającymi spełnianie</w:t>
      </w:r>
      <w:r>
        <w:rPr>
          <w:color w:val="000000"/>
          <w:sz w:val="24"/>
          <w:szCs w:val="24"/>
        </w:rPr>
        <w:t xml:space="preserve"> kryteriów</w:t>
      </w:r>
      <w:r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>
        <w:rPr>
          <w:color w:val="000000"/>
          <w:sz w:val="24"/>
          <w:szCs w:val="24"/>
        </w:rPr>
        <w:t xml:space="preserve"> o przyjęcie do szkoły</w:t>
      </w:r>
      <w:r w:rsidR="00D94FDA">
        <w:rPr>
          <w:color w:val="000000"/>
          <w:sz w:val="24"/>
          <w:szCs w:val="24"/>
        </w:rPr>
        <w:t>. Wniosek należy złożyć w sekretariacie szkoły.</w:t>
      </w:r>
    </w:p>
    <w:p w:rsidR="00EF3DF4" w:rsidRPr="00D575FA" w:rsidRDefault="00EF3DF4" w:rsidP="00EF3DF4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z3"/>
      <w:bookmarkEnd w:id="1"/>
      <w:r w:rsidRPr="00D575FA">
        <w:rPr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EF3DF4" w:rsidRPr="00D575FA" w:rsidSect="007C26D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F8" w:rsidRDefault="009716F8">
      <w:r>
        <w:separator/>
      </w:r>
    </w:p>
  </w:endnote>
  <w:endnote w:type="continuationSeparator" w:id="0">
    <w:p w:rsidR="009716F8" w:rsidRDefault="009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91" w:rsidRDefault="00C70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3D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091" w:rsidRDefault="00971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F8" w:rsidRDefault="009716F8">
      <w:r>
        <w:separator/>
      </w:r>
    </w:p>
  </w:footnote>
  <w:footnote w:type="continuationSeparator" w:id="0">
    <w:p w:rsidR="009716F8" w:rsidRDefault="0097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63953"/>
    <w:multiLevelType w:val="hybridMultilevel"/>
    <w:tmpl w:val="804C7DF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B767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45078"/>
    <w:multiLevelType w:val="hybridMultilevel"/>
    <w:tmpl w:val="39E80CE0"/>
    <w:lvl w:ilvl="0" w:tplc="38A0A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A556DD"/>
    <w:multiLevelType w:val="hybridMultilevel"/>
    <w:tmpl w:val="866684B0"/>
    <w:lvl w:ilvl="0" w:tplc="EC447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11CFE"/>
    <w:multiLevelType w:val="hybridMultilevel"/>
    <w:tmpl w:val="D10C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0330B"/>
    <w:multiLevelType w:val="hybridMultilevel"/>
    <w:tmpl w:val="1BF4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93E92"/>
    <w:multiLevelType w:val="hybridMultilevel"/>
    <w:tmpl w:val="69C89DC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8116CBE"/>
    <w:multiLevelType w:val="hybridMultilevel"/>
    <w:tmpl w:val="2D603D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F4"/>
    <w:rsid w:val="000604C6"/>
    <w:rsid w:val="001015A6"/>
    <w:rsid w:val="003B5390"/>
    <w:rsid w:val="004C3B63"/>
    <w:rsid w:val="004E6AB5"/>
    <w:rsid w:val="0061225E"/>
    <w:rsid w:val="00632274"/>
    <w:rsid w:val="007E7BFB"/>
    <w:rsid w:val="00827DC0"/>
    <w:rsid w:val="00966C61"/>
    <w:rsid w:val="009716F8"/>
    <w:rsid w:val="009C4290"/>
    <w:rsid w:val="00A04E7D"/>
    <w:rsid w:val="00A601DF"/>
    <w:rsid w:val="00AF4C0C"/>
    <w:rsid w:val="00C1605C"/>
    <w:rsid w:val="00C70829"/>
    <w:rsid w:val="00D575FA"/>
    <w:rsid w:val="00D75B80"/>
    <w:rsid w:val="00D94FDA"/>
    <w:rsid w:val="00DC6CA7"/>
    <w:rsid w:val="00EF3DF4"/>
    <w:rsid w:val="00F6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3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EF3DF4"/>
  </w:style>
  <w:style w:type="paragraph" w:styleId="ListParagraph">
    <w:name w:val="List Paragraph"/>
    <w:basedOn w:val="Normal"/>
    <w:uiPriority w:val="34"/>
    <w:qFormat/>
    <w:rsid w:val="009C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3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EF3DF4"/>
  </w:style>
  <w:style w:type="paragraph" w:styleId="ListParagraph">
    <w:name w:val="List Paragraph"/>
    <w:basedOn w:val="Normal"/>
    <w:uiPriority w:val="34"/>
    <w:qFormat/>
    <w:rsid w:val="009C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Czul</dc:creator>
  <cp:lastModifiedBy>Win</cp:lastModifiedBy>
  <cp:revision>2</cp:revision>
  <cp:lastPrinted>2017-01-23T11:03:00Z</cp:lastPrinted>
  <dcterms:created xsi:type="dcterms:W3CDTF">2018-02-06T20:08:00Z</dcterms:created>
  <dcterms:modified xsi:type="dcterms:W3CDTF">2018-02-06T20:08:00Z</dcterms:modified>
</cp:coreProperties>
</file>